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79" w:rsidRPr="00034253" w:rsidRDefault="00034253">
      <w:pPr>
        <w:rPr>
          <w:b/>
          <w:lang w:val="el-GR"/>
        </w:rPr>
      </w:pPr>
      <w:r>
        <w:rPr>
          <w:b/>
          <w:lang w:val="el-GR"/>
        </w:rPr>
        <w:t>ΣΚΟΠΟΣ/</w:t>
      </w:r>
      <w:r w:rsidRPr="00034253">
        <w:rPr>
          <w:b/>
          <w:lang w:val="el-GR"/>
        </w:rPr>
        <w:t>ΣΤΟΧΟΙ</w:t>
      </w:r>
    </w:p>
    <w:p w:rsidR="00034253" w:rsidRDefault="00034253">
      <w:pPr>
        <w:rPr>
          <w:lang w:val="el-GR"/>
        </w:rPr>
      </w:pPr>
      <w:r>
        <w:rPr>
          <w:lang w:val="el-GR"/>
        </w:rPr>
        <w:t>-</w:t>
      </w:r>
    </w:p>
    <w:p w:rsidR="00034253" w:rsidRDefault="00034253">
      <w:pPr>
        <w:rPr>
          <w:lang w:val="el-GR"/>
        </w:rPr>
      </w:pPr>
      <w:r>
        <w:rPr>
          <w:lang w:val="el-GR"/>
        </w:rPr>
        <w:t>-</w:t>
      </w:r>
      <w:bookmarkStart w:id="0" w:name="_GoBack"/>
      <w:bookmarkEnd w:id="0"/>
    </w:p>
    <w:p w:rsidR="00034253" w:rsidRPr="00034253" w:rsidRDefault="00034253">
      <w:pPr>
        <w:rPr>
          <w:lang w:val="el-GR"/>
        </w:rPr>
      </w:pPr>
    </w:p>
    <w:sectPr w:rsidR="00034253" w:rsidRPr="00034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3"/>
    <w:rsid w:val="00034253"/>
    <w:rsid w:val="00424D26"/>
    <w:rsid w:val="00E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5B27"/>
  <w15:chartTrackingRefBased/>
  <w15:docId w15:val="{DAF3F210-33C7-4668-9751-60F8112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Gkoltsiou Aikaterini</dc:creator>
  <cp:keywords/>
  <dc:description/>
  <cp:lastModifiedBy>Gkoltsiou Aikaterini</cp:lastModifiedBy>
  <cp:revision>1</cp:revision>
  <dcterms:created xsi:type="dcterms:W3CDTF">2021-09-22T06:45:00Z</dcterms:created>
  <dcterms:modified xsi:type="dcterms:W3CDTF">2021-09-22T06:46:00Z</dcterms:modified>
</cp:coreProperties>
</file>